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DC" w:rsidRPr="00D92445" w:rsidRDefault="003B7EDC" w:rsidP="00CE0F13">
      <w:pPr>
        <w:pStyle w:val="Nagwek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92445">
        <w:rPr>
          <w:rFonts w:ascii="Arial" w:hAnsi="Arial" w:cs="Arial"/>
          <w:sz w:val="24"/>
          <w:szCs w:val="24"/>
        </w:rPr>
        <w:t>Regulamin Przeglądu Piosenek Angloj</w:t>
      </w:r>
      <w:r w:rsidR="002A2B42" w:rsidRPr="00D92445">
        <w:rPr>
          <w:rFonts w:ascii="Arial" w:hAnsi="Arial" w:cs="Arial"/>
          <w:sz w:val="24"/>
          <w:szCs w:val="24"/>
        </w:rPr>
        <w:t>ęzycznych</w:t>
      </w:r>
      <w:r w:rsidR="006948B3" w:rsidRPr="00D92445">
        <w:rPr>
          <w:rFonts w:ascii="Arial" w:hAnsi="Arial" w:cs="Arial"/>
          <w:sz w:val="24"/>
          <w:szCs w:val="24"/>
        </w:rPr>
        <w:t xml:space="preserve">  listopad 2016</w:t>
      </w:r>
    </w:p>
    <w:p w:rsidR="003B7EDC" w:rsidRPr="00D92445" w:rsidRDefault="003B7EDC" w:rsidP="003B7EDC">
      <w:pPr>
        <w:spacing w:line="276" w:lineRule="auto"/>
        <w:jc w:val="both"/>
        <w:rPr>
          <w:rFonts w:ascii="Arial" w:hAnsi="Arial" w:cs="Arial"/>
          <w:b/>
          <w:bCs/>
          <w:kern w:val="32"/>
        </w:rPr>
      </w:pPr>
    </w:p>
    <w:p w:rsidR="003B7EDC" w:rsidRPr="00D92445" w:rsidRDefault="003B7EDC" w:rsidP="003B7ED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Przegląd Piosenek odbędzie się </w:t>
      </w:r>
      <w:r w:rsidR="006948B3" w:rsidRPr="00D92445">
        <w:rPr>
          <w:rFonts w:ascii="Arial" w:hAnsi="Arial" w:cs="Arial"/>
          <w:b/>
        </w:rPr>
        <w:t>18.11</w:t>
      </w:r>
      <w:r w:rsidRPr="00D92445">
        <w:rPr>
          <w:rFonts w:ascii="Arial" w:hAnsi="Arial" w:cs="Arial"/>
          <w:b/>
        </w:rPr>
        <w:t>.2016 r.</w:t>
      </w:r>
      <w:r w:rsidRPr="00D92445">
        <w:rPr>
          <w:rFonts w:ascii="Arial" w:hAnsi="Arial" w:cs="Arial"/>
        </w:rPr>
        <w:t xml:space="preserve"> w Auli LO nr VII we Wrocławiu.</w:t>
      </w:r>
    </w:p>
    <w:p w:rsidR="003B7EDC" w:rsidRPr="00D92445" w:rsidRDefault="003B7EDC" w:rsidP="003B7ED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W Przeglądzie mogą brać udział tylko uczniowie w/w szkoły.</w:t>
      </w:r>
    </w:p>
    <w:p w:rsidR="003B7EDC" w:rsidRPr="00D92445" w:rsidRDefault="003B7EDC" w:rsidP="003B7ED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Uczestnicy przeglądu mają zaprezentować 1 piosenkę </w:t>
      </w:r>
      <w:r w:rsidR="0051426A">
        <w:rPr>
          <w:rFonts w:ascii="Arial" w:hAnsi="Arial" w:cs="Arial"/>
        </w:rPr>
        <w:t xml:space="preserve">z lat 80 lub 90 </w:t>
      </w:r>
      <w:r w:rsidRPr="00D92445">
        <w:rPr>
          <w:rFonts w:ascii="Arial" w:hAnsi="Arial" w:cs="Arial"/>
        </w:rPr>
        <w:t>w języku angielskim,</w:t>
      </w:r>
      <w:r w:rsidR="0051426A">
        <w:rPr>
          <w:rFonts w:ascii="Arial" w:hAnsi="Arial" w:cs="Arial"/>
        </w:rPr>
        <w:t xml:space="preserve"> </w:t>
      </w:r>
      <w:r w:rsidRPr="00D92445">
        <w:rPr>
          <w:rFonts w:ascii="Arial" w:hAnsi="Arial" w:cs="Arial"/>
        </w:rPr>
        <w:t>z</w:t>
      </w:r>
      <w:r w:rsidR="0051426A">
        <w:rPr>
          <w:rFonts w:ascii="Arial" w:hAnsi="Arial" w:cs="Arial"/>
        </w:rPr>
        <w:t xml:space="preserve"> </w:t>
      </w:r>
      <w:r w:rsidRPr="00D92445">
        <w:rPr>
          <w:rFonts w:ascii="Arial" w:hAnsi="Arial" w:cs="Arial"/>
        </w:rPr>
        <w:t>podkładem dźwiękowym zapisanym na płycie CD lub z</w:t>
      </w:r>
      <w:r w:rsidR="00F7214C">
        <w:rPr>
          <w:rFonts w:ascii="Arial" w:hAnsi="Arial" w:cs="Arial"/>
        </w:rPr>
        <w:t> </w:t>
      </w:r>
      <w:r w:rsidRPr="00D92445">
        <w:rPr>
          <w:rFonts w:ascii="Arial" w:hAnsi="Arial" w:cs="Arial"/>
        </w:rPr>
        <w:t>akompaniamentem na żywo. Maksymalny czas występu: do 5 minut.</w:t>
      </w:r>
    </w:p>
    <w:p w:rsidR="003B7EDC" w:rsidRPr="00D92445" w:rsidRDefault="003B7EDC" w:rsidP="003B7ED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Przegląd jest konkursem, w którym zostają przyznane miejsca i nagrody w</w:t>
      </w:r>
      <w:r w:rsidR="00F7214C">
        <w:rPr>
          <w:rFonts w:ascii="Arial" w:hAnsi="Arial" w:cs="Arial"/>
        </w:rPr>
        <w:t> </w:t>
      </w:r>
      <w:r w:rsidRPr="00D92445">
        <w:rPr>
          <w:rFonts w:ascii="Arial" w:hAnsi="Arial" w:cs="Arial"/>
        </w:rPr>
        <w:t>dwóch kategoriach: soliści i występy klasowe (maksymalnie 10 osób).</w:t>
      </w:r>
    </w:p>
    <w:p w:rsidR="003B7EDC" w:rsidRPr="0051426A" w:rsidRDefault="003B7EDC" w:rsidP="003B7ED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1426A">
        <w:rPr>
          <w:rFonts w:ascii="Arial" w:hAnsi="Arial" w:cs="Arial"/>
        </w:rPr>
        <w:t xml:space="preserve">Soliści, grupy (w tym tria i duety) lub całe klasy(maksymalnie 10 osób) </w:t>
      </w:r>
      <w:r w:rsidR="006948B3" w:rsidRPr="0051426A">
        <w:rPr>
          <w:rFonts w:ascii="Arial" w:hAnsi="Arial" w:cs="Arial"/>
        </w:rPr>
        <w:t>prezentują po jednej piosence</w:t>
      </w:r>
      <w:r w:rsidRPr="0051426A">
        <w:rPr>
          <w:rFonts w:ascii="Arial" w:hAnsi="Arial" w:cs="Arial"/>
        </w:rPr>
        <w:t xml:space="preserve">. </w:t>
      </w:r>
    </w:p>
    <w:p w:rsidR="003B7EDC" w:rsidRPr="00D92445" w:rsidRDefault="003B7EDC" w:rsidP="003B7ED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1426A">
        <w:rPr>
          <w:rFonts w:ascii="Arial" w:hAnsi="Arial" w:cs="Arial"/>
        </w:rPr>
        <w:t>Do</w:t>
      </w:r>
      <w:r w:rsidRPr="0051426A">
        <w:rPr>
          <w:rFonts w:ascii="Arial" w:hAnsi="Arial" w:cs="Arial"/>
          <w:b/>
        </w:rPr>
        <w:t xml:space="preserve"> </w:t>
      </w:r>
      <w:r w:rsidR="006948B3" w:rsidRPr="0051426A">
        <w:rPr>
          <w:rFonts w:ascii="Arial" w:hAnsi="Arial" w:cs="Arial"/>
          <w:b/>
        </w:rPr>
        <w:t>31.10.</w:t>
      </w:r>
      <w:r w:rsidRPr="0051426A">
        <w:rPr>
          <w:rFonts w:ascii="Arial" w:hAnsi="Arial" w:cs="Arial"/>
          <w:b/>
        </w:rPr>
        <w:t>2016 r.</w:t>
      </w:r>
      <w:r w:rsidRPr="0051426A">
        <w:rPr>
          <w:rFonts w:ascii="Arial" w:hAnsi="Arial" w:cs="Arial"/>
        </w:rPr>
        <w:t xml:space="preserve"> przyjmowane są zgłoszenia uczestników do organizatorów konkursu p. Karoliny </w:t>
      </w:r>
      <w:proofErr w:type="spellStart"/>
      <w:r w:rsidRPr="0051426A">
        <w:rPr>
          <w:rFonts w:ascii="Arial" w:hAnsi="Arial" w:cs="Arial"/>
        </w:rPr>
        <w:t>Demczyszyn</w:t>
      </w:r>
      <w:proofErr w:type="spellEnd"/>
      <w:r w:rsidRPr="0051426A">
        <w:rPr>
          <w:rFonts w:ascii="Arial" w:hAnsi="Arial" w:cs="Arial"/>
        </w:rPr>
        <w:t xml:space="preserve"> lub p. Małgorzaty </w:t>
      </w:r>
      <w:proofErr w:type="spellStart"/>
      <w:r w:rsidRPr="0051426A">
        <w:rPr>
          <w:rFonts w:ascii="Arial" w:hAnsi="Arial" w:cs="Arial"/>
        </w:rPr>
        <w:t>Markiewicz-Parafianowicz</w:t>
      </w:r>
      <w:proofErr w:type="spellEnd"/>
      <w:r w:rsidRPr="0051426A">
        <w:rPr>
          <w:rFonts w:ascii="Arial" w:hAnsi="Arial" w:cs="Arial"/>
        </w:rPr>
        <w:t xml:space="preserve"> w pokoju anglistów (p. 7).</w:t>
      </w:r>
    </w:p>
    <w:p w:rsidR="003B7EDC" w:rsidRPr="00D92445" w:rsidRDefault="003B7EDC" w:rsidP="003B7ED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Do </w:t>
      </w:r>
      <w:r w:rsidR="006948B3" w:rsidRPr="00D92445">
        <w:rPr>
          <w:rFonts w:ascii="Arial" w:hAnsi="Arial" w:cs="Arial"/>
          <w:b/>
        </w:rPr>
        <w:t>10.11.</w:t>
      </w:r>
      <w:r w:rsidRPr="00D92445">
        <w:rPr>
          <w:rFonts w:ascii="Arial" w:hAnsi="Arial" w:cs="Arial"/>
          <w:b/>
        </w:rPr>
        <w:t>2016 r.</w:t>
      </w:r>
      <w:r w:rsidRPr="00D92445">
        <w:rPr>
          <w:rFonts w:ascii="Arial" w:hAnsi="Arial" w:cs="Arial"/>
        </w:rPr>
        <w:t xml:space="preserve"> uczestnicy Przeglądu dostarczają organizatorom konkursu opisane płyty CD z nagranym podkładem. Opis pł</w:t>
      </w:r>
      <w:r w:rsidR="00F7214C">
        <w:rPr>
          <w:rFonts w:ascii="Arial" w:hAnsi="Arial" w:cs="Arial"/>
        </w:rPr>
        <w:t>yty ma zawierać:  imię i </w:t>
      </w:r>
      <w:r w:rsidR="0051426A">
        <w:rPr>
          <w:rFonts w:ascii="Arial" w:hAnsi="Arial" w:cs="Arial"/>
        </w:rPr>
        <w:t> </w:t>
      </w:r>
      <w:r w:rsidRPr="00D92445">
        <w:rPr>
          <w:rFonts w:ascii="Arial" w:hAnsi="Arial" w:cs="Arial"/>
        </w:rPr>
        <w:t>nazwisko wykonawcy, klasę oraz tytuł wykonywanej piosenki. Osoby śpiewające z akompaniamentem zgłaszają to nauczycielom organizującym Przegląd, podając  w/w dane oraz rodzaj akompaniamentu.</w:t>
      </w:r>
    </w:p>
    <w:p w:rsidR="003B7EDC" w:rsidRPr="00D92445" w:rsidRDefault="003B7EDC" w:rsidP="003B7ED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>Do oceny konkursu  organizator Przeglądu powołuje jury.</w:t>
      </w:r>
    </w:p>
    <w:p w:rsidR="003B7EDC" w:rsidRPr="00D92445" w:rsidRDefault="003B7EDC" w:rsidP="003B7ED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D92445">
        <w:rPr>
          <w:rFonts w:ascii="Arial" w:hAnsi="Arial" w:cs="Arial"/>
        </w:rPr>
        <w:t xml:space="preserve">Jury ocenia występy biorąc pod uwagę ich </w:t>
      </w:r>
      <w:r w:rsidRPr="00D92445">
        <w:rPr>
          <w:rFonts w:ascii="Arial" w:hAnsi="Arial" w:cs="Arial"/>
          <w:b/>
        </w:rPr>
        <w:t>wartość artystyczną</w:t>
      </w:r>
      <w:r w:rsidRPr="00D92445">
        <w:rPr>
          <w:rFonts w:ascii="Arial" w:hAnsi="Arial" w:cs="Arial"/>
        </w:rPr>
        <w:t xml:space="preserve"> oraz </w:t>
      </w:r>
      <w:r w:rsidRPr="00D92445">
        <w:rPr>
          <w:rFonts w:ascii="Arial" w:hAnsi="Arial" w:cs="Arial"/>
          <w:b/>
        </w:rPr>
        <w:t>estetyczną</w:t>
      </w:r>
      <w:r w:rsidRPr="00D92445">
        <w:rPr>
          <w:rFonts w:ascii="Arial" w:hAnsi="Arial" w:cs="Arial"/>
        </w:rPr>
        <w:t xml:space="preserve"> </w:t>
      </w:r>
      <w:r w:rsidR="00B80CE6">
        <w:rPr>
          <w:rFonts w:ascii="Arial" w:hAnsi="Arial" w:cs="Arial"/>
        </w:rPr>
        <w:t>występów.</w:t>
      </w:r>
    </w:p>
    <w:p w:rsidR="00B80CE6" w:rsidRDefault="00B80CE6" w:rsidP="00B80CE6">
      <w:pPr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Kryteria oceny:</w:t>
      </w:r>
    </w:p>
    <w:p w:rsidR="00D92445" w:rsidRPr="00B80CE6" w:rsidRDefault="00B80CE6" w:rsidP="00B80CE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92445" w:rsidRPr="00B80CE6">
        <w:rPr>
          <w:rFonts w:ascii="Arial" w:hAnsi="Arial" w:cs="Arial"/>
        </w:rPr>
        <w:t>miejętności wokalne: czystość śpiewu, kontrola nad głosem itp.</w:t>
      </w:r>
      <w:r w:rsidR="00F7214C">
        <w:rPr>
          <w:rFonts w:ascii="Arial" w:hAnsi="Arial" w:cs="Arial"/>
        </w:rPr>
        <w:t>,</w:t>
      </w:r>
    </w:p>
    <w:p w:rsidR="00B80CE6" w:rsidRPr="00B80CE6" w:rsidRDefault="00B80CE6" w:rsidP="00B80CE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92445" w:rsidRPr="00B80CE6">
        <w:rPr>
          <w:rFonts w:ascii="Arial" w:hAnsi="Arial" w:cs="Arial"/>
        </w:rPr>
        <w:t>alory wokalne: barwa głosu, zakres dźwięku itp.</w:t>
      </w:r>
      <w:r w:rsidR="00F7214C">
        <w:rPr>
          <w:rFonts w:ascii="Arial" w:hAnsi="Arial" w:cs="Arial"/>
        </w:rPr>
        <w:t>,</w:t>
      </w:r>
    </w:p>
    <w:p w:rsidR="00B80CE6" w:rsidRPr="00B80CE6" w:rsidRDefault="00B80CE6" w:rsidP="00B80CE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92445" w:rsidRPr="00B80CE6">
        <w:rPr>
          <w:rFonts w:ascii="Arial" w:hAnsi="Arial" w:cs="Arial"/>
        </w:rPr>
        <w:t>obór</w:t>
      </w:r>
      <w:r w:rsidR="00F7214C">
        <w:rPr>
          <w:rFonts w:ascii="Arial" w:hAnsi="Arial" w:cs="Arial"/>
        </w:rPr>
        <w:t xml:space="preserve"> podkładu/akompaniament na żywo,</w:t>
      </w:r>
    </w:p>
    <w:p w:rsidR="00D92445" w:rsidRPr="00B80CE6" w:rsidRDefault="00B80CE6" w:rsidP="00B80CE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92445" w:rsidRPr="00B80CE6">
        <w:rPr>
          <w:rFonts w:ascii="Arial" w:hAnsi="Arial" w:cs="Arial"/>
        </w:rPr>
        <w:t>posób prezentacji utworu: siła i sposób przekazu, ekspresja i mimika  wykonawcy itd.</w:t>
      </w:r>
      <w:r w:rsidR="00F7214C">
        <w:rPr>
          <w:rFonts w:ascii="Arial" w:hAnsi="Arial" w:cs="Arial"/>
        </w:rPr>
        <w:t>,</w:t>
      </w:r>
    </w:p>
    <w:p w:rsidR="00B80CE6" w:rsidRPr="00B80CE6" w:rsidRDefault="00B80CE6" w:rsidP="00B80CE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92445" w:rsidRPr="00B80CE6">
        <w:rPr>
          <w:rFonts w:ascii="Arial" w:hAnsi="Arial" w:cs="Arial"/>
        </w:rPr>
        <w:t>ontakt z widownią: efe</w:t>
      </w:r>
      <w:r w:rsidRPr="00B80CE6">
        <w:rPr>
          <w:rFonts w:ascii="Arial" w:hAnsi="Arial" w:cs="Arial"/>
        </w:rPr>
        <w:t xml:space="preserve">ktowność show, zainteresowanie  </w:t>
      </w:r>
      <w:r w:rsidR="00F7214C">
        <w:rPr>
          <w:rFonts w:ascii="Arial" w:hAnsi="Arial" w:cs="Arial"/>
        </w:rPr>
        <w:t>publiczności,</w:t>
      </w:r>
    </w:p>
    <w:p w:rsidR="00B80CE6" w:rsidRPr="00B80CE6" w:rsidRDefault="00B80CE6" w:rsidP="00B80CE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7214C">
        <w:rPr>
          <w:rFonts w:ascii="Arial" w:hAnsi="Arial" w:cs="Arial"/>
        </w:rPr>
        <w:t>uch sceniczny,</w:t>
      </w:r>
    </w:p>
    <w:p w:rsidR="00B80CE6" w:rsidRPr="00B80CE6" w:rsidRDefault="00B80CE6" w:rsidP="00B80CE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92445" w:rsidRPr="00B80CE6">
        <w:rPr>
          <w:rFonts w:ascii="Arial" w:hAnsi="Arial" w:cs="Arial"/>
        </w:rPr>
        <w:t>dekwatność ubioru do wykonywanego utworu: czy wygląd śpiewającego dobrze   nawiązuje do prezentowanej piosenk</w:t>
      </w:r>
      <w:r w:rsidR="00F7214C">
        <w:rPr>
          <w:rFonts w:ascii="Arial" w:hAnsi="Arial" w:cs="Arial"/>
        </w:rPr>
        <w:t>i lub filmu, z którego pochodzi,</w:t>
      </w:r>
    </w:p>
    <w:p w:rsidR="00D92445" w:rsidRPr="00B80CE6" w:rsidRDefault="00B80CE6" w:rsidP="00B80CE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92445" w:rsidRPr="00B80CE6">
        <w:rPr>
          <w:rFonts w:ascii="Arial" w:hAnsi="Arial" w:cs="Arial"/>
        </w:rPr>
        <w:t>ryginalność wykonania: wszelkie niezwykłe</w:t>
      </w:r>
      <w:r w:rsidRPr="00B80CE6">
        <w:rPr>
          <w:rFonts w:ascii="Arial" w:hAnsi="Arial" w:cs="Arial"/>
        </w:rPr>
        <w:t xml:space="preserve"> i niespodziewane rozwiązania i </w:t>
      </w:r>
      <w:r w:rsidR="00D92445" w:rsidRPr="00B80CE6">
        <w:rPr>
          <w:rFonts w:ascii="Arial" w:hAnsi="Arial" w:cs="Arial"/>
        </w:rPr>
        <w:t xml:space="preserve">aranżacje, także stworzenie </w:t>
      </w:r>
      <w:proofErr w:type="spellStart"/>
      <w:r w:rsidR="00D92445" w:rsidRPr="00B80CE6">
        <w:rPr>
          <w:rFonts w:ascii="Arial" w:hAnsi="Arial" w:cs="Arial"/>
        </w:rPr>
        <w:t>cover-u</w:t>
      </w:r>
      <w:proofErr w:type="spellEnd"/>
      <w:r w:rsidR="00D92445" w:rsidRPr="00B80CE6">
        <w:rPr>
          <w:rFonts w:ascii="Arial" w:hAnsi="Arial" w:cs="Arial"/>
        </w:rPr>
        <w:t xml:space="preserve"> piosenki.</w:t>
      </w:r>
    </w:p>
    <w:p w:rsidR="003B7EDC" w:rsidRPr="00B80CE6" w:rsidRDefault="003B7EDC" w:rsidP="00B80CE6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="Arial" w:hAnsi="Arial" w:cs="Arial"/>
        </w:rPr>
      </w:pPr>
      <w:r w:rsidRPr="00B80CE6">
        <w:rPr>
          <w:rFonts w:ascii="Arial" w:hAnsi="Arial" w:cs="Arial"/>
        </w:rPr>
        <w:t>Rozdanie n</w:t>
      </w:r>
      <w:r w:rsidR="006948B3" w:rsidRPr="00B80CE6">
        <w:rPr>
          <w:rFonts w:ascii="Arial" w:hAnsi="Arial" w:cs="Arial"/>
        </w:rPr>
        <w:t xml:space="preserve">agród </w:t>
      </w:r>
      <w:r w:rsidRPr="00B80CE6">
        <w:rPr>
          <w:rFonts w:ascii="Arial" w:hAnsi="Arial" w:cs="Arial"/>
        </w:rPr>
        <w:t>odbędzie się zaraz po zakończeniu występów.</w:t>
      </w:r>
    </w:p>
    <w:p w:rsidR="003B7EDC" w:rsidRPr="00B80CE6" w:rsidRDefault="003B7EDC" w:rsidP="00B80CE6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="Arial" w:hAnsi="Arial" w:cs="Arial"/>
        </w:rPr>
      </w:pPr>
      <w:r w:rsidRPr="00B80CE6">
        <w:rPr>
          <w:rFonts w:ascii="Arial" w:hAnsi="Arial" w:cs="Arial"/>
        </w:rPr>
        <w:t>Odbiór płyt CD z nagranymi ścieżkami dźwiękowymi  u nauczycieli języka angielskiego  po zakończeniu Przeglądu;</w:t>
      </w:r>
    </w:p>
    <w:p w:rsidR="003B7EDC" w:rsidRPr="00B80CE6" w:rsidRDefault="003B7EDC" w:rsidP="00B80CE6">
      <w:pPr>
        <w:pStyle w:val="Akapitzlist"/>
        <w:numPr>
          <w:ilvl w:val="0"/>
          <w:numId w:val="9"/>
        </w:numPr>
        <w:spacing w:line="276" w:lineRule="auto"/>
        <w:ind w:left="709"/>
        <w:jc w:val="both"/>
        <w:rPr>
          <w:rFonts w:ascii="Arial" w:hAnsi="Arial" w:cs="Arial"/>
        </w:rPr>
      </w:pPr>
      <w:r w:rsidRPr="00B80CE6">
        <w:rPr>
          <w:rFonts w:ascii="Arial" w:hAnsi="Arial" w:cs="Arial"/>
        </w:rPr>
        <w:t>Uczestnictwo w Przeglądzie jest równoznaczne z akceptacją przez wykonawców wszystkich postanowień tego regulaminu.</w:t>
      </w:r>
    </w:p>
    <w:p w:rsidR="003B7EDC" w:rsidRPr="00D92445" w:rsidRDefault="003B7EDC" w:rsidP="003B7EDC">
      <w:pPr>
        <w:spacing w:line="276" w:lineRule="auto"/>
        <w:jc w:val="both"/>
        <w:rPr>
          <w:rFonts w:ascii="Arial" w:hAnsi="Arial" w:cs="Arial"/>
        </w:rPr>
      </w:pPr>
    </w:p>
    <w:p w:rsidR="00285970" w:rsidRPr="00D92445" w:rsidRDefault="00BE1B12">
      <w:pPr>
        <w:rPr>
          <w:rFonts w:ascii="Arial" w:hAnsi="Arial" w:cs="Arial"/>
        </w:rPr>
      </w:pPr>
    </w:p>
    <w:sectPr w:rsidR="00285970" w:rsidRPr="00D92445" w:rsidSect="0086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052"/>
    <w:multiLevelType w:val="hybridMultilevel"/>
    <w:tmpl w:val="EFD8F78C"/>
    <w:lvl w:ilvl="0" w:tplc="42700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01E1A"/>
    <w:multiLevelType w:val="hybridMultilevel"/>
    <w:tmpl w:val="2AC8B9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8A6447"/>
    <w:multiLevelType w:val="hybridMultilevel"/>
    <w:tmpl w:val="A27E3E3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A355F4"/>
    <w:multiLevelType w:val="hybridMultilevel"/>
    <w:tmpl w:val="1F1CDA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183E09"/>
    <w:multiLevelType w:val="hybridMultilevel"/>
    <w:tmpl w:val="474EE2D4"/>
    <w:lvl w:ilvl="0" w:tplc="301E5AE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0129BC"/>
    <w:multiLevelType w:val="hybridMultilevel"/>
    <w:tmpl w:val="A5986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23704"/>
    <w:multiLevelType w:val="hybridMultilevel"/>
    <w:tmpl w:val="C1AED93E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7BA238AF"/>
    <w:multiLevelType w:val="hybridMultilevel"/>
    <w:tmpl w:val="97C260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C4A073F"/>
    <w:multiLevelType w:val="hybridMultilevel"/>
    <w:tmpl w:val="667E54A0"/>
    <w:lvl w:ilvl="0" w:tplc="0F1024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B7EDC"/>
    <w:rsid w:val="00093BBC"/>
    <w:rsid w:val="0014456D"/>
    <w:rsid w:val="002A2B42"/>
    <w:rsid w:val="003B7EDC"/>
    <w:rsid w:val="0051426A"/>
    <w:rsid w:val="00576A3F"/>
    <w:rsid w:val="006948B3"/>
    <w:rsid w:val="006B1E30"/>
    <w:rsid w:val="006E6A69"/>
    <w:rsid w:val="007777E0"/>
    <w:rsid w:val="008663A5"/>
    <w:rsid w:val="00AF6992"/>
    <w:rsid w:val="00B80CE6"/>
    <w:rsid w:val="00BE1B12"/>
    <w:rsid w:val="00C76478"/>
    <w:rsid w:val="00CE0F13"/>
    <w:rsid w:val="00CF4341"/>
    <w:rsid w:val="00D92445"/>
    <w:rsid w:val="00F7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7E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7ED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92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LO nr VII</cp:lastModifiedBy>
  <cp:revision>10</cp:revision>
  <cp:lastPrinted>2016-10-25T12:48:00Z</cp:lastPrinted>
  <dcterms:created xsi:type="dcterms:W3CDTF">2016-01-05T08:58:00Z</dcterms:created>
  <dcterms:modified xsi:type="dcterms:W3CDTF">2016-10-25T13:29:00Z</dcterms:modified>
</cp:coreProperties>
</file>